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6F993" w14:textId="2750554A" w:rsidR="001A1777" w:rsidRDefault="00C12B6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12B69">
        <w:rPr>
          <w:rFonts w:ascii="Arial" w:hAnsi="Arial" w:cs="Arial"/>
          <w:b/>
          <w:bCs/>
          <w:sz w:val="24"/>
          <w:szCs w:val="24"/>
          <w:u w:val="single"/>
        </w:rPr>
        <w:t>Příprava hadicového systému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zajštění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vody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ze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čtyřkoly do vaku</w:t>
      </w:r>
      <w:r w:rsidRPr="00C12B69">
        <w:rPr>
          <w:rFonts w:ascii="Arial" w:hAnsi="Arial" w:cs="Arial"/>
          <w:b/>
          <w:bCs/>
          <w:sz w:val="24"/>
          <w:szCs w:val="24"/>
          <w:u w:val="single"/>
        </w:rPr>
        <w:t xml:space="preserve"> a hašení na vrcholu </w:t>
      </w:r>
      <w:proofErr w:type="spellStart"/>
      <w:r w:rsidRPr="00C12B69">
        <w:rPr>
          <w:rFonts w:ascii="Arial" w:hAnsi="Arial" w:cs="Arial"/>
          <w:b/>
          <w:bCs/>
          <w:sz w:val="24"/>
          <w:szCs w:val="24"/>
          <w:u w:val="single"/>
        </w:rPr>
        <w:t>Quirlu</w:t>
      </w:r>
      <w:proofErr w:type="spellEnd"/>
      <w:r w:rsidRPr="00C12B69">
        <w:rPr>
          <w:rFonts w:ascii="Arial" w:hAnsi="Arial" w:cs="Arial"/>
          <w:b/>
          <w:bCs/>
          <w:sz w:val="24"/>
          <w:szCs w:val="24"/>
          <w:u w:val="single"/>
        </w:rPr>
        <w:t xml:space="preserve"> u </w:t>
      </w:r>
      <w:proofErr w:type="spellStart"/>
      <w:r w:rsidRPr="00C12B69">
        <w:rPr>
          <w:rFonts w:ascii="Arial" w:hAnsi="Arial" w:cs="Arial"/>
          <w:b/>
          <w:bCs/>
          <w:sz w:val="24"/>
          <w:szCs w:val="24"/>
          <w:u w:val="single"/>
        </w:rPr>
        <w:t>Königsteinu</w:t>
      </w:r>
      <w:proofErr w:type="spellEnd"/>
      <w:r w:rsidR="00C80AF4"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="00C80AF4" w:rsidRPr="00C80AF4"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Das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Schlauchsystem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vorbereiten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Wasser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vom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Quad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in den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Sack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leiten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und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auf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dem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Gipfel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von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Quirl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bei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 xml:space="preserve"> Königstein </w:t>
      </w:r>
      <w:proofErr w:type="spellStart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löschen</w:t>
      </w:r>
      <w:proofErr w:type="spellEnd"/>
      <w:r w:rsidR="00C80AF4" w:rsidRPr="00C80AF4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6FF3FFDF" w14:textId="77777777" w:rsidR="006B1DFC" w:rsidRDefault="006B1DF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B0A1234" w14:textId="651BFC8A" w:rsidR="00C12B69" w:rsidRPr="00C12B69" w:rsidRDefault="00C12B69" w:rsidP="00C12B6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12B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33C49B" wp14:editId="4A9B3A8E">
            <wp:extent cx="1698238" cy="2255520"/>
            <wp:effectExtent l="0" t="0" r="0" b="0"/>
            <wp:docPr id="198412114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62" cy="226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12B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9FF9B0" wp14:editId="300F00B7">
            <wp:extent cx="1692501" cy="2247900"/>
            <wp:effectExtent l="0" t="0" r="3175" b="0"/>
            <wp:docPr id="12429264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80" cy="22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12B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8CA882" wp14:editId="29A16791">
            <wp:extent cx="1721187" cy="2286000"/>
            <wp:effectExtent l="0" t="0" r="0" b="0"/>
            <wp:docPr id="94301813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241" cy="23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59">
        <w:rPr>
          <w:rFonts w:ascii="Arial" w:hAnsi="Arial" w:cs="Arial"/>
          <w:b/>
          <w:bCs/>
          <w:sz w:val="24"/>
          <w:szCs w:val="24"/>
        </w:rPr>
        <w:t xml:space="preserve"> </w:t>
      </w:r>
      <w:r w:rsidR="004F2959"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90524AD" wp14:editId="4E7EAD00">
            <wp:extent cx="1706880" cy="2266923"/>
            <wp:effectExtent l="0" t="0" r="7620" b="635"/>
            <wp:docPr id="166460088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964" cy="22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6219" w14:textId="77777777" w:rsidR="00C80AF4" w:rsidRDefault="00C12B69" w:rsidP="00C12B69">
      <w:pPr>
        <w:rPr>
          <w:rFonts w:ascii="Arial" w:hAnsi="Arial" w:cs="Arial"/>
          <w:b/>
          <w:bCs/>
          <w:sz w:val="24"/>
          <w:szCs w:val="24"/>
        </w:rPr>
      </w:pPr>
      <w:r w:rsidRPr="00C12B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283E19" wp14:editId="7625F7D4">
            <wp:extent cx="2054497" cy="1546860"/>
            <wp:effectExtent l="0" t="0" r="3175" b="0"/>
            <wp:docPr id="55811728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278" cy="15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B801FAD" wp14:editId="6E235280">
            <wp:extent cx="1607820" cy="2135362"/>
            <wp:effectExtent l="0" t="0" r="0" b="0"/>
            <wp:docPr id="184602310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75" cy="21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59">
        <w:rPr>
          <w:rFonts w:ascii="Arial" w:hAnsi="Arial" w:cs="Arial"/>
          <w:b/>
          <w:bCs/>
          <w:sz w:val="24"/>
          <w:szCs w:val="24"/>
        </w:rPr>
        <w:t xml:space="preserve"> </w:t>
      </w:r>
      <w:r w:rsidR="004F2959"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F783C19" wp14:editId="1AD73E53">
            <wp:extent cx="1600200" cy="2125242"/>
            <wp:effectExtent l="0" t="0" r="0" b="8890"/>
            <wp:docPr id="3746516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63" cy="21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59">
        <w:rPr>
          <w:rFonts w:ascii="Arial" w:hAnsi="Arial" w:cs="Arial"/>
          <w:b/>
          <w:bCs/>
          <w:sz w:val="24"/>
          <w:szCs w:val="24"/>
        </w:rPr>
        <w:t xml:space="preserve"> </w:t>
      </w:r>
      <w:r w:rsidR="004F2959"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5C79C15" wp14:editId="5DC64879">
            <wp:extent cx="1615440" cy="2145482"/>
            <wp:effectExtent l="0" t="0" r="3810" b="7620"/>
            <wp:docPr id="187194196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53" cy="21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C46D" w14:textId="4FE4CBCD" w:rsidR="00C12B69" w:rsidRPr="007118F9" w:rsidRDefault="00C12B69" w:rsidP="00C12B69">
      <w:pPr>
        <w:rPr>
          <w:rFonts w:ascii="Arial" w:hAnsi="Arial" w:cs="Arial"/>
          <w:b/>
          <w:bCs/>
          <w:sz w:val="24"/>
          <w:szCs w:val="24"/>
        </w:rPr>
      </w:pPr>
      <w:r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915984" wp14:editId="47247C6D">
            <wp:extent cx="2065020" cy="1554783"/>
            <wp:effectExtent l="0" t="0" r="0" b="7620"/>
            <wp:docPr id="6728427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16" cy="15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59">
        <w:rPr>
          <w:rFonts w:ascii="Arial" w:hAnsi="Arial" w:cs="Arial"/>
          <w:b/>
          <w:bCs/>
          <w:sz w:val="24"/>
          <w:szCs w:val="24"/>
        </w:rPr>
        <w:t xml:space="preserve">  </w:t>
      </w:r>
      <w:r w:rsidR="004F2959" w:rsidRPr="00C12B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3839ECC" wp14:editId="012D6FBE">
            <wp:extent cx="2072640" cy="1560520"/>
            <wp:effectExtent l="0" t="0" r="3810" b="1905"/>
            <wp:docPr id="155036698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66" cy="15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59">
        <w:rPr>
          <w:rFonts w:ascii="Arial" w:hAnsi="Arial" w:cs="Arial"/>
          <w:b/>
          <w:bCs/>
          <w:sz w:val="24"/>
          <w:szCs w:val="24"/>
        </w:rPr>
        <w:t xml:space="preserve">  </w:t>
      </w:r>
      <w:r w:rsidR="004F2959" w:rsidRPr="004F295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A91C052" wp14:editId="06E1029A">
            <wp:extent cx="2087880" cy="1572078"/>
            <wp:effectExtent l="0" t="0" r="7620" b="9525"/>
            <wp:docPr id="97163065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9" cy="15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8D0C4" w14:textId="6E4FC671" w:rsidR="004F2959" w:rsidRPr="004F2959" w:rsidRDefault="004F2959" w:rsidP="004F295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304CCFC" wp14:editId="7CC4042C">
            <wp:extent cx="2065020" cy="1554867"/>
            <wp:effectExtent l="0" t="0" r="0" b="7620"/>
            <wp:docPr id="4394088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79" cy="15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8F9">
        <w:rPr>
          <w:rFonts w:ascii="Arial" w:hAnsi="Arial" w:cs="Arial"/>
          <w:b/>
          <w:bCs/>
          <w:sz w:val="24"/>
          <w:szCs w:val="24"/>
        </w:rPr>
        <w:t xml:space="preserve"> </w:t>
      </w:r>
      <w:r w:rsidR="007118F9" w:rsidRPr="007118F9">
        <w:rPr>
          <w:rFonts w:ascii="Arial" w:hAnsi="Arial" w:cs="Arial"/>
          <w:b/>
          <w:bCs/>
          <w:sz w:val="24"/>
          <w:szCs w:val="24"/>
        </w:rPr>
        <w:t xml:space="preserve"> </w:t>
      </w:r>
      <w:r w:rsidR="007118F9"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C3CD858" wp14:editId="33174626">
            <wp:extent cx="2095500" cy="1577817"/>
            <wp:effectExtent l="0" t="0" r="0" b="3810"/>
            <wp:docPr id="54694471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47" cy="15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8F9" w:rsidRPr="007118F9">
        <w:rPr>
          <w:rFonts w:ascii="Arial" w:hAnsi="Arial" w:cs="Arial"/>
          <w:b/>
          <w:bCs/>
          <w:sz w:val="24"/>
          <w:szCs w:val="24"/>
        </w:rPr>
        <w:t xml:space="preserve">  </w:t>
      </w:r>
      <w:r w:rsidR="007118F9"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ADE005E" wp14:editId="587F9F83">
            <wp:extent cx="2133600" cy="1606504"/>
            <wp:effectExtent l="0" t="0" r="0" b="0"/>
            <wp:docPr id="80714668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35" cy="16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0118" w14:textId="772ADA82" w:rsidR="007118F9" w:rsidRPr="007118F9" w:rsidRDefault="007118F9" w:rsidP="007118F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118F9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0B5CAC6" wp14:editId="02642F84">
            <wp:extent cx="1851660" cy="1394216"/>
            <wp:effectExtent l="0" t="0" r="0" b="0"/>
            <wp:docPr id="1525553369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2" cy="14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00EA185" wp14:editId="25ECA434">
            <wp:extent cx="1097280" cy="1457298"/>
            <wp:effectExtent l="0" t="0" r="7620" b="0"/>
            <wp:docPr id="138207691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05" cy="14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88827F9" wp14:editId="3050C6F0">
            <wp:extent cx="1078174" cy="1431925"/>
            <wp:effectExtent l="0" t="0" r="8255" b="0"/>
            <wp:docPr id="148075755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87" cy="14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5621F46" wp14:editId="47DE257B">
            <wp:extent cx="1074420" cy="1426939"/>
            <wp:effectExtent l="0" t="0" r="0" b="1905"/>
            <wp:docPr id="1095671499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51" cy="14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FBF72AD" wp14:editId="48ED04CE">
            <wp:extent cx="1840031" cy="1385461"/>
            <wp:effectExtent l="0" t="0" r="8255" b="5715"/>
            <wp:docPr id="1651137289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4" cy="13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D096" w14:textId="223907AF" w:rsidR="007118F9" w:rsidRPr="007118F9" w:rsidRDefault="007118F9" w:rsidP="007118F9">
      <w:pPr>
        <w:rPr>
          <w:rFonts w:ascii="Arial" w:hAnsi="Arial" w:cs="Arial"/>
          <w:b/>
          <w:bCs/>
          <w:sz w:val="24"/>
          <w:szCs w:val="24"/>
        </w:rPr>
      </w:pPr>
      <w:r w:rsidRPr="007118F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7B9902C" wp14:editId="6A038B43">
            <wp:extent cx="2034540" cy="1531918"/>
            <wp:effectExtent l="0" t="0" r="3810" b="0"/>
            <wp:docPr id="812041727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87" cy="15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789">
        <w:rPr>
          <w:rFonts w:ascii="Arial" w:hAnsi="Arial" w:cs="Arial"/>
          <w:b/>
          <w:bCs/>
          <w:sz w:val="24"/>
          <w:szCs w:val="24"/>
        </w:rPr>
        <w:t xml:space="preserve">  </w:t>
      </w:r>
      <w:r w:rsidR="009F3789"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BB1953D" wp14:editId="7028D86C">
            <wp:extent cx="2087880" cy="1572079"/>
            <wp:effectExtent l="0" t="0" r="7620" b="9525"/>
            <wp:docPr id="1623493287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83" cy="15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789">
        <w:rPr>
          <w:rFonts w:ascii="Arial" w:hAnsi="Arial" w:cs="Arial"/>
          <w:b/>
          <w:bCs/>
          <w:sz w:val="24"/>
          <w:szCs w:val="24"/>
        </w:rPr>
        <w:t xml:space="preserve">  </w:t>
      </w:r>
      <w:r w:rsidR="009F3789"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F6538B0" wp14:editId="55A9DA4E">
            <wp:extent cx="2104987" cy="1584960"/>
            <wp:effectExtent l="0" t="0" r="0" b="0"/>
            <wp:docPr id="151670125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65" cy="15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180E" w14:textId="787B9836" w:rsidR="009F3789" w:rsidRPr="009F3789" w:rsidRDefault="009F3789" w:rsidP="009F3789">
      <w:pPr>
        <w:rPr>
          <w:rFonts w:ascii="Arial" w:hAnsi="Arial" w:cs="Arial"/>
          <w:b/>
          <w:bCs/>
          <w:sz w:val="24"/>
          <w:szCs w:val="24"/>
        </w:rPr>
      </w:pPr>
      <w:r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050E934" wp14:editId="60DE9292">
            <wp:extent cx="1709781" cy="2270760"/>
            <wp:effectExtent l="0" t="0" r="5080" b="0"/>
            <wp:docPr id="140766704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1" cy="22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AD3EB44" wp14:editId="7A1709C4">
            <wp:extent cx="1691640" cy="2246668"/>
            <wp:effectExtent l="0" t="0" r="3810" b="1270"/>
            <wp:docPr id="648242082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17" cy="2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B41C859" wp14:editId="522BEC5A">
            <wp:extent cx="1680886" cy="2232385"/>
            <wp:effectExtent l="0" t="0" r="0" b="0"/>
            <wp:docPr id="72471688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28" cy="22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F378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53E74C0" wp14:editId="388B46E7">
            <wp:extent cx="1703087" cy="2261870"/>
            <wp:effectExtent l="0" t="0" r="0" b="5080"/>
            <wp:docPr id="1704534421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10" cy="22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4096" w14:textId="3DB4CC8D" w:rsidR="009F3789" w:rsidRDefault="009F3789" w:rsidP="009F3789">
      <w:pPr>
        <w:rPr>
          <w:rFonts w:ascii="Arial" w:hAnsi="Arial" w:cs="Arial"/>
          <w:b/>
          <w:bCs/>
          <w:sz w:val="24"/>
          <w:szCs w:val="24"/>
        </w:rPr>
      </w:pPr>
    </w:p>
    <w:p w14:paraId="293CEAA5" w14:textId="77777777" w:rsidR="006B1DFC" w:rsidRDefault="006B1DFC" w:rsidP="009F3789">
      <w:pPr>
        <w:rPr>
          <w:rFonts w:ascii="Arial" w:hAnsi="Arial" w:cs="Arial"/>
          <w:b/>
          <w:bCs/>
          <w:sz w:val="24"/>
          <w:szCs w:val="24"/>
        </w:rPr>
      </w:pPr>
    </w:p>
    <w:p w14:paraId="43B5E92C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B55B7">
        <w:rPr>
          <w:rFonts w:ascii="Arial" w:hAnsi="Arial" w:cs="Arial"/>
          <w:b/>
          <w:bCs/>
          <w:sz w:val="24"/>
          <w:szCs w:val="24"/>
          <w:u w:val="single"/>
        </w:rPr>
        <w:t xml:space="preserve">Slanění hasičů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a horské služby </w:t>
      </w:r>
      <w:r w:rsidRPr="007B55B7">
        <w:rPr>
          <w:rFonts w:ascii="Arial" w:hAnsi="Arial" w:cs="Arial"/>
          <w:b/>
          <w:bCs/>
          <w:sz w:val="24"/>
          <w:szCs w:val="24"/>
          <w:u w:val="single"/>
        </w:rPr>
        <w:t>do údolí a hašení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BB71CB">
        <w:t xml:space="preserve">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Abseilen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der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Feuerwehr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und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Bergrettungsdienste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im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Tal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und</w:t>
      </w:r>
      <w:proofErr w:type="spellEnd"/>
      <w:r w:rsidRPr="00BB71CB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B71CB">
        <w:rPr>
          <w:rFonts w:ascii="Arial" w:hAnsi="Arial" w:cs="Arial"/>
          <w:b/>
          <w:bCs/>
          <w:sz w:val="24"/>
          <w:szCs w:val="24"/>
          <w:u w:val="single"/>
        </w:rPr>
        <w:t>Brandbekämpfung</w:t>
      </w:r>
      <w:proofErr w:type="spellEnd"/>
    </w:p>
    <w:p w14:paraId="34BF0D29" w14:textId="77777777" w:rsidR="006B1DFC" w:rsidRPr="007B55B7" w:rsidRDefault="006B1DFC" w:rsidP="006B1DFC">
      <w:pPr>
        <w:rPr>
          <w:rFonts w:ascii="Arial" w:hAnsi="Arial" w:cs="Arial"/>
          <w:sz w:val="24"/>
          <w:szCs w:val="24"/>
        </w:rPr>
      </w:pP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584F5C" wp14:editId="21E9536A">
            <wp:extent cx="1973580" cy="1486059"/>
            <wp:effectExtent l="0" t="0" r="7620" b="0"/>
            <wp:docPr id="107614944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56" cy="14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31DEEE" wp14:editId="074206A3">
            <wp:extent cx="1569720" cy="2084761"/>
            <wp:effectExtent l="0" t="0" r="0" b="0"/>
            <wp:docPr id="155136616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30" cy="20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055B35" wp14:editId="6788B860">
            <wp:extent cx="1692501" cy="2247900"/>
            <wp:effectExtent l="0" t="0" r="3175" b="0"/>
            <wp:docPr id="16099233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80" cy="22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161697" wp14:editId="016D5EEC">
            <wp:extent cx="1661477" cy="2206625"/>
            <wp:effectExtent l="0" t="0" r="0" b="3175"/>
            <wp:docPr id="85471475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25" cy="22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20689F02" w14:textId="77777777" w:rsidR="006B1DFC" w:rsidRPr="007B55B7" w:rsidRDefault="006B1DFC" w:rsidP="006B1DFC">
      <w:pPr>
        <w:rPr>
          <w:rFonts w:ascii="Arial" w:hAnsi="Arial" w:cs="Arial"/>
          <w:sz w:val="24"/>
          <w:szCs w:val="24"/>
        </w:rPr>
      </w:pPr>
      <w:r w:rsidRPr="007B55B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DF42D3" wp14:editId="1F13873E">
            <wp:extent cx="1569720" cy="2084745"/>
            <wp:effectExtent l="0" t="0" r="0" b="0"/>
            <wp:docPr id="212490253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38" cy="21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382027" wp14:editId="43364EB6">
            <wp:extent cx="1569720" cy="2084745"/>
            <wp:effectExtent l="0" t="0" r="0" b="0"/>
            <wp:docPr id="214083625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08" cy="2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766E17" wp14:editId="7B6A3740">
            <wp:extent cx="1553674" cy="2063433"/>
            <wp:effectExtent l="0" t="0" r="8890" b="0"/>
            <wp:docPr id="82639913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80" cy="20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D69CB8" wp14:editId="28470C19">
            <wp:extent cx="1550087" cy="2058670"/>
            <wp:effectExtent l="0" t="0" r="0" b="0"/>
            <wp:docPr id="63381491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88" cy="20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E3A5" w14:textId="77777777" w:rsidR="006B1DFC" w:rsidRPr="007B55B7" w:rsidRDefault="006B1DFC" w:rsidP="006B1DFC">
      <w:pPr>
        <w:rPr>
          <w:rFonts w:ascii="Arial" w:hAnsi="Arial" w:cs="Arial"/>
          <w:sz w:val="24"/>
          <w:szCs w:val="24"/>
        </w:rPr>
      </w:pP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A7D8F9" wp14:editId="6A3BA3A4">
            <wp:extent cx="1584960" cy="2104986"/>
            <wp:effectExtent l="0" t="0" r="0" b="0"/>
            <wp:docPr id="18541685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18" cy="21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01CCF5" wp14:editId="19208895">
            <wp:extent cx="1600200" cy="2125225"/>
            <wp:effectExtent l="0" t="0" r="0" b="8890"/>
            <wp:docPr id="11596593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39" cy="21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7B55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246ABD" wp14:editId="601F8763">
            <wp:extent cx="1600200" cy="2125225"/>
            <wp:effectExtent l="0" t="0" r="0" b="8890"/>
            <wp:docPr id="199998240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20" cy="21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1308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99B9AE" wp14:editId="08752474">
            <wp:extent cx="1607820" cy="2135345"/>
            <wp:effectExtent l="0" t="0" r="0" b="0"/>
            <wp:docPr id="1110247672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718" cy="21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1B91" w14:textId="77777777" w:rsidR="006B1DFC" w:rsidRPr="006D12E1" w:rsidRDefault="006B1DFC" w:rsidP="006B1DFC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130848">
        <w:rPr>
          <w:rFonts w:ascii="Arial" w:hAnsi="Arial" w:cs="Arial"/>
          <w:noProof/>
        </w:rPr>
        <w:drawing>
          <wp:inline distT="0" distB="0" distL="0" distR="0" wp14:anchorId="11041A42" wp14:editId="65701E95">
            <wp:extent cx="1973707" cy="2621280"/>
            <wp:effectExtent l="0" t="0" r="7620" b="7620"/>
            <wp:docPr id="39856063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04" cy="26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1308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521458" wp14:editId="7CE3421E">
            <wp:extent cx="1950720" cy="2590752"/>
            <wp:effectExtent l="0" t="0" r="0" b="635"/>
            <wp:docPr id="1551282435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40" cy="26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1308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6C640C" wp14:editId="1A46F09C">
            <wp:extent cx="1935480" cy="2570513"/>
            <wp:effectExtent l="0" t="0" r="7620" b="1270"/>
            <wp:docPr id="1149381188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31" cy="25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3AAE" w14:textId="77777777" w:rsidR="006B1DFC" w:rsidRDefault="006B1DFC" w:rsidP="009F3789">
      <w:pPr>
        <w:rPr>
          <w:rFonts w:ascii="Arial" w:hAnsi="Arial" w:cs="Arial"/>
          <w:b/>
          <w:bCs/>
          <w:sz w:val="24"/>
          <w:szCs w:val="24"/>
        </w:rPr>
      </w:pPr>
    </w:p>
    <w:p w14:paraId="4496CCAC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C3B85">
        <w:rPr>
          <w:rFonts w:ascii="Arial" w:hAnsi="Arial" w:cs="Arial"/>
          <w:b/>
          <w:bCs/>
          <w:sz w:val="24"/>
          <w:szCs w:val="24"/>
          <w:u w:val="single"/>
        </w:rPr>
        <w:t>Záchrana osoby horskou službou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B55ACD"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Rettung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einer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Person durch den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Bergrettungsdienst</w:t>
      </w:r>
      <w:proofErr w:type="spellEnd"/>
    </w:p>
    <w:p w14:paraId="6836BB1F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</w:rPr>
      </w:pPr>
      <w:r w:rsidRPr="00CC3B8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769DFDC" wp14:editId="23BDC999">
            <wp:extent cx="2270760" cy="1514090"/>
            <wp:effectExtent l="0" t="0" r="0" b="0"/>
            <wp:docPr id="6649312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0" cy="15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CC3B8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2EBC1C8" wp14:editId="6975EF45">
            <wp:extent cx="2273965" cy="1516228"/>
            <wp:effectExtent l="0" t="0" r="0" b="8255"/>
            <wp:docPr id="18128222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0" cy="152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CC3B8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C690D32" wp14:editId="152C1CEB">
            <wp:extent cx="2286000" cy="1524253"/>
            <wp:effectExtent l="0" t="0" r="0" b="0"/>
            <wp:docPr id="15805460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94" cy="15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8FE5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</w:rPr>
      </w:pPr>
    </w:p>
    <w:p w14:paraId="43EA1009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</w:rPr>
      </w:pPr>
    </w:p>
    <w:p w14:paraId="4E5E12CA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C3B85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Úklid hadicového </w:t>
      </w:r>
      <w:proofErr w:type="gramStart"/>
      <w:r w:rsidRPr="00CC3B85">
        <w:rPr>
          <w:rFonts w:ascii="Arial" w:hAnsi="Arial" w:cs="Arial"/>
          <w:b/>
          <w:bCs/>
          <w:sz w:val="24"/>
          <w:szCs w:val="24"/>
          <w:u w:val="single"/>
        </w:rPr>
        <w:t>systému</w:t>
      </w:r>
      <w:r>
        <w:rPr>
          <w:rFonts w:ascii="Arial" w:hAnsi="Arial" w:cs="Arial"/>
          <w:b/>
          <w:bCs/>
          <w:sz w:val="24"/>
          <w:szCs w:val="24"/>
          <w:u w:val="single"/>
        </w:rPr>
        <w:t>,/</w:t>
      </w:r>
      <w:proofErr w:type="gramEnd"/>
      <w:r w:rsidRPr="00B55ACD"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Reinigung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des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Schlauchsystems</w:t>
      </w:r>
      <w:proofErr w:type="spellEnd"/>
    </w:p>
    <w:p w14:paraId="1DB7FFF2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03BDFB" w14:textId="77777777" w:rsidR="006B1DFC" w:rsidRDefault="006B1DFC" w:rsidP="006B1D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C3B85">
        <w:rPr>
          <w:rFonts w:ascii="Arial" w:hAnsi="Arial" w:cs="Arial"/>
          <w:noProof/>
        </w:rPr>
        <w:drawing>
          <wp:inline distT="0" distB="0" distL="0" distR="0" wp14:anchorId="585E309F" wp14:editId="307C2804">
            <wp:extent cx="1858956" cy="2468880"/>
            <wp:effectExtent l="0" t="0" r="8255" b="7620"/>
            <wp:docPr id="149044130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92" cy="24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C3B8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17FCA5" wp14:editId="0143FB98">
            <wp:extent cx="1859280" cy="2469310"/>
            <wp:effectExtent l="0" t="0" r="7620" b="7620"/>
            <wp:docPr id="9460129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63" cy="24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C3B8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17ABCB" wp14:editId="2F265FB8">
            <wp:extent cx="1874520" cy="2489551"/>
            <wp:effectExtent l="0" t="0" r="0" b="6350"/>
            <wp:docPr id="124379693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17" cy="250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FD8E" w14:textId="77777777" w:rsidR="006B1DFC" w:rsidRDefault="006B1DFC" w:rsidP="006B1DFC">
      <w:pPr>
        <w:rPr>
          <w:rFonts w:ascii="Arial" w:hAnsi="Arial" w:cs="Arial"/>
          <w:sz w:val="24"/>
          <w:szCs w:val="24"/>
        </w:rPr>
      </w:pPr>
    </w:p>
    <w:p w14:paraId="31FE5553" w14:textId="77777777" w:rsidR="006B1DFC" w:rsidRDefault="006B1DFC" w:rsidP="006B1DFC">
      <w:pPr>
        <w:rPr>
          <w:rFonts w:ascii="Arial" w:hAnsi="Arial" w:cs="Arial"/>
          <w:sz w:val="24"/>
          <w:szCs w:val="24"/>
        </w:rPr>
      </w:pPr>
    </w:p>
    <w:p w14:paraId="175B1358" w14:textId="77777777" w:rsidR="006B1DFC" w:rsidRDefault="006B1DFC" w:rsidP="006B1D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C3B85">
        <w:rPr>
          <w:rFonts w:ascii="Arial" w:hAnsi="Arial" w:cs="Arial"/>
          <w:b/>
          <w:bCs/>
          <w:sz w:val="24"/>
          <w:szCs w:val="24"/>
          <w:u w:val="single"/>
        </w:rPr>
        <w:t xml:space="preserve">Ukončení a návrat </w:t>
      </w:r>
      <w:r>
        <w:rPr>
          <w:rFonts w:ascii="Arial" w:hAnsi="Arial" w:cs="Arial"/>
          <w:b/>
          <w:bCs/>
          <w:sz w:val="24"/>
          <w:szCs w:val="24"/>
          <w:u w:val="single"/>
        </w:rPr>
        <w:t>k</w:t>
      </w:r>
      <w:r w:rsidRPr="00CC3B85">
        <w:rPr>
          <w:rFonts w:ascii="Arial" w:hAnsi="Arial" w:cs="Arial"/>
          <w:b/>
          <w:bCs/>
          <w:sz w:val="24"/>
          <w:szCs w:val="24"/>
          <w:u w:val="single"/>
        </w:rPr>
        <w:t xml:space="preserve"> vozovému parku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B55ACD"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Beendigung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und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Rückkehr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zur</w:t>
      </w:r>
      <w:proofErr w:type="spellEnd"/>
      <w:r w:rsidRPr="00B55A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55ACD">
        <w:rPr>
          <w:rFonts w:ascii="Arial" w:hAnsi="Arial" w:cs="Arial"/>
          <w:b/>
          <w:bCs/>
          <w:sz w:val="24"/>
          <w:szCs w:val="24"/>
          <w:u w:val="single"/>
        </w:rPr>
        <w:t>Flotte</w:t>
      </w:r>
      <w:proofErr w:type="spellEnd"/>
    </w:p>
    <w:p w14:paraId="1C01D9E2" w14:textId="77777777" w:rsidR="006B1DFC" w:rsidRPr="00CC3B85" w:rsidRDefault="006B1DFC" w:rsidP="006B1DFC">
      <w:pPr>
        <w:rPr>
          <w:rFonts w:ascii="Arial" w:hAnsi="Arial" w:cs="Arial"/>
          <w:b/>
          <w:bCs/>
          <w:u w:val="single"/>
        </w:rPr>
      </w:pPr>
      <w:r w:rsidRPr="00CC3B85">
        <w:rPr>
          <w:rFonts w:ascii="Arial" w:hAnsi="Arial" w:cs="Arial"/>
          <w:b/>
          <w:bCs/>
          <w:noProof/>
        </w:rPr>
        <w:drawing>
          <wp:inline distT="0" distB="0" distL="0" distR="0" wp14:anchorId="6E32D412" wp14:editId="2EFE9DE7">
            <wp:extent cx="2857500" cy="2151568"/>
            <wp:effectExtent l="0" t="0" r="0" b="1270"/>
            <wp:docPr id="21070726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2" cy="216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</w:t>
      </w:r>
      <w:r w:rsidRPr="00CC3B85">
        <w:rPr>
          <w:rFonts w:ascii="Arial" w:hAnsi="Arial" w:cs="Arial"/>
          <w:b/>
          <w:bCs/>
          <w:noProof/>
        </w:rPr>
        <w:drawing>
          <wp:inline distT="0" distB="0" distL="0" distR="0" wp14:anchorId="78FC839A" wp14:editId="0A519F3D">
            <wp:extent cx="1658143" cy="2202180"/>
            <wp:effectExtent l="0" t="0" r="0" b="7620"/>
            <wp:docPr id="39444178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10" cy="22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D9608E">
        <w:rPr>
          <w:rFonts w:ascii="Arial" w:hAnsi="Arial" w:cs="Arial"/>
          <w:b/>
          <w:bCs/>
          <w:noProof/>
        </w:rPr>
        <w:drawing>
          <wp:inline distT="0" distB="0" distL="0" distR="0" wp14:anchorId="78569709" wp14:editId="2CED3719">
            <wp:extent cx="1638300" cy="2175827"/>
            <wp:effectExtent l="0" t="0" r="0" b="0"/>
            <wp:docPr id="62572611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48" cy="21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6E73" w14:textId="77777777" w:rsidR="006B1DFC" w:rsidRPr="00D9608E" w:rsidRDefault="006B1DFC" w:rsidP="006B1DFC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               </w:t>
      </w:r>
      <w:r w:rsidRPr="00D9608E">
        <w:rPr>
          <w:rFonts w:ascii="Arial" w:hAnsi="Arial" w:cs="Arial"/>
          <w:b/>
          <w:bCs/>
          <w:noProof/>
        </w:rPr>
        <w:drawing>
          <wp:inline distT="0" distB="0" distL="0" distR="0" wp14:anchorId="23677341" wp14:editId="52BD4ECB">
            <wp:extent cx="2499360" cy="1721485"/>
            <wp:effectExtent l="0" t="0" r="0" b="0"/>
            <wp:docPr id="10500380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4" cy="17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</w:t>
      </w:r>
      <w:r w:rsidRPr="00D9608E">
        <w:rPr>
          <w:rFonts w:ascii="Arial" w:hAnsi="Arial" w:cs="Arial"/>
          <w:b/>
          <w:bCs/>
          <w:noProof/>
        </w:rPr>
        <w:drawing>
          <wp:inline distT="0" distB="0" distL="0" distR="0" wp14:anchorId="438494D7" wp14:editId="504EE6CD">
            <wp:extent cx="2476500" cy="1760855"/>
            <wp:effectExtent l="0" t="0" r="0" b="0"/>
            <wp:docPr id="23519940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03" cy="17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9CAE" w14:textId="77777777" w:rsidR="00C12B69" w:rsidRPr="00C12B69" w:rsidRDefault="00C12B69">
      <w:pPr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C12B69" w:rsidRPr="00C12B69" w:rsidSect="004F2959">
      <w:pgSz w:w="11906" w:h="16838"/>
      <w:pgMar w:top="567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69"/>
    <w:rsid w:val="00160C81"/>
    <w:rsid w:val="001A1777"/>
    <w:rsid w:val="004F2959"/>
    <w:rsid w:val="006B1DFC"/>
    <w:rsid w:val="007118F9"/>
    <w:rsid w:val="009F3789"/>
    <w:rsid w:val="00C12B69"/>
    <w:rsid w:val="00C80AF4"/>
    <w:rsid w:val="00CE01E8"/>
    <w:rsid w:val="00EB6B37"/>
    <w:rsid w:val="00FC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A034B"/>
  <w15:chartTrackingRefBased/>
  <w15:docId w15:val="{DD315FB4-DAE2-41C8-9930-6B301AAD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2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12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2B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12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12B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12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12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12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12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2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12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2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12B6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12B6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12B6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12B6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12B6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12B6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12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12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12B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12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12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12B6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12B6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12B6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12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12B6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12B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Antonová</dc:creator>
  <cp:keywords/>
  <dc:description/>
  <cp:lastModifiedBy>Jaroslava Antonová</cp:lastModifiedBy>
  <cp:revision>4</cp:revision>
  <dcterms:created xsi:type="dcterms:W3CDTF">2026-07-21T10:53:00Z</dcterms:created>
  <dcterms:modified xsi:type="dcterms:W3CDTF">2026-07-21T14:35:00Z</dcterms:modified>
</cp:coreProperties>
</file>